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129" w:rsidRPr="00AF0129" w:rsidRDefault="00AF0129" w:rsidP="00AF0129">
      <w:pPr>
        <w:jc w:val="center"/>
        <w:rPr>
          <w:rFonts w:ascii="仿宋" w:eastAsia="仿宋" w:hAnsi="仿宋" w:cs="Times New Roman" w:hint="eastAsia"/>
          <w:b/>
          <w:sz w:val="28"/>
          <w:szCs w:val="28"/>
          <w:lang/>
        </w:rPr>
      </w:pPr>
      <w:r w:rsidRPr="00AF0129">
        <w:rPr>
          <w:rFonts w:ascii="仿宋" w:eastAsia="仿宋" w:hAnsi="仿宋" w:cs="Times New Roman" w:hint="eastAsia"/>
          <w:b/>
          <w:sz w:val="28"/>
          <w:szCs w:val="28"/>
          <w:lang/>
        </w:rPr>
        <w:t>生物安全三级</w:t>
      </w:r>
      <w:proofErr w:type="gramStart"/>
      <w:r w:rsidRPr="00AF0129">
        <w:rPr>
          <w:rFonts w:ascii="仿宋" w:eastAsia="仿宋" w:hAnsi="仿宋" w:cs="Times New Roman" w:hint="eastAsia"/>
          <w:b/>
          <w:sz w:val="28"/>
          <w:szCs w:val="28"/>
          <w:lang/>
        </w:rPr>
        <w:t>实验室实验室</w:t>
      </w:r>
      <w:proofErr w:type="gramEnd"/>
      <w:r w:rsidRPr="00AF0129">
        <w:rPr>
          <w:rFonts w:ascii="仿宋" w:eastAsia="仿宋" w:hAnsi="仿宋" w:cs="Times New Roman" w:hint="eastAsia"/>
          <w:b/>
          <w:sz w:val="28"/>
          <w:szCs w:val="28"/>
          <w:lang/>
        </w:rPr>
        <w:t>职能报告</w:t>
      </w:r>
    </w:p>
    <w:p w:rsidR="00C35DEA" w:rsidRPr="00AF0129" w:rsidRDefault="00AF0129" w:rsidP="00AF0129">
      <w:pPr>
        <w:ind w:firstLineChars="200" w:firstLine="560"/>
        <w:rPr>
          <w:rFonts w:ascii="仿宋" w:eastAsia="仿宋" w:hAnsi="仿宋" w:cs="Times New Roman" w:hint="eastAsia"/>
          <w:sz w:val="28"/>
          <w:szCs w:val="28"/>
          <w:lang/>
        </w:rPr>
      </w:pPr>
      <w:r w:rsidRPr="00AF0129">
        <w:rPr>
          <w:rFonts w:ascii="仿宋" w:eastAsia="仿宋" w:hAnsi="仿宋" w:cs="Times New Roman" w:hint="eastAsia"/>
          <w:sz w:val="28"/>
          <w:szCs w:val="28"/>
          <w:lang/>
        </w:rPr>
        <w:t>本实验室</w:t>
      </w:r>
      <w:r w:rsidRPr="00AF0129">
        <w:rPr>
          <w:rFonts w:ascii="仿宋" w:eastAsia="仿宋" w:hAnsi="仿宋" w:cs="Times New Roman"/>
          <w:sz w:val="28"/>
          <w:szCs w:val="28"/>
          <w:lang/>
        </w:rPr>
        <w:t>实验活动涉及病原学、临床指标检测与研究，包括患者临床检测，病毒培养，动物感染实验等。</w:t>
      </w:r>
    </w:p>
    <w:p w:rsidR="00AF0129" w:rsidRPr="00AF0129" w:rsidRDefault="00AF0129" w:rsidP="00AF0129">
      <w:r>
        <w:rPr>
          <w:rFonts w:hint="eastAsia"/>
        </w:rPr>
        <w:t xml:space="preserve">      </w:t>
      </w:r>
      <w:r>
        <w:t>……</w:t>
      </w:r>
    </w:p>
    <w:sectPr w:rsidR="00AF0129" w:rsidRPr="00AF0129" w:rsidSect="00EC3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0129"/>
    <w:rsid w:val="00AF0129"/>
    <w:rsid w:val="00BF6C26"/>
    <w:rsid w:val="00C576F4"/>
    <w:rsid w:val="00EC3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A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63</Characters>
  <Application>Microsoft Office Word</Application>
  <DocSecurity>0</DocSecurity>
  <Lines>1</Lines>
  <Paragraphs>1</Paragraphs>
  <ScaleCrop>false</ScaleCrop>
  <Company>Microsoft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2020-05-26T08:54:00Z</dcterms:created>
  <dcterms:modified xsi:type="dcterms:W3CDTF">2020-05-26T08:56:00Z</dcterms:modified>
</cp:coreProperties>
</file>